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spellStart"/>
      <w:r w:rsidR="00005F6D">
        <w:rPr>
          <w:rFonts w:ascii="Times New Roman" w:hAnsi="Times New Roman" w:cs="Times New Roman"/>
          <w:sz w:val="28"/>
          <w:szCs w:val="28"/>
        </w:rPr>
        <w:t>Белянское</w:t>
      </w:r>
      <w:proofErr w:type="spellEnd"/>
      <w:r w:rsidR="00005F6D">
        <w:rPr>
          <w:rFonts w:ascii="Times New Roman" w:hAnsi="Times New Roman" w:cs="Times New Roman"/>
          <w:sz w:val="28"/>
          <w:szCs w:val="28"/>
        </w:rPr>
        <w:t xml:space="preserve"> сельское поселение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B9A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DD3F2C">
        <w:rPr>
          <w:rFonts w:ascii="Times New Roman" w:hAnsi="Times New Roman"/>
          <w:sz w:val="28"/>
          <w:szCs w:val="28"/>
        </w:rPr>
        <w:t>«Благоустройство дворовой территории многоквартирного жилого дома № 3 по ул. Привокзальная с. Беленькое»</w:t>
      </w:r>
      <w:r w:rsidR="00DD3F2C">
        <w:rPr>
          <w:rFonts w:ascii="Times New Roman" w:hAnsi="Times New Roman"/>
          <w:sz w:val="28"/>
          <w:szCs w:val="28"/>
        </w:rPr>
        <w:t xml:space="preserve">. </w:t>
      </w:r>
    </w:p>
    <w:p w:rsidR="00DD3F2C" w:rsidRDefault="00DD3F2C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DD3F2C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005F6D" w:rsidRPr="00B37745">
        <w:rPr>
          <w:rFonts w:ascii="Times New Roman" w:hAnsi="Times New Roman"/>
          <w:sz w:val="28"/>
          <w:szCs w:val="28"/>
        </w:rPr>
        <w:t>инициативная группа жителей села</w:t>
      </w:r>
      <w:r w:rsidR="00005F6D">
        <w:rPr>
          <w:rFonts w:ascii="Times New Roman" w:hAnsi="Times New Roman"/>
          <w:sz w:val="28"/>
          <w:szCs w:val="28"/>
        </w:rPr>
        <w:t xml:space="preserve"> Беленькое Белянского сельского поселения: </w:t>
      </w:r>
      <w:r w:rsidR="00DD3F2C">
        <w:rPr>
          <w:rFonts w:ascii="Times New Roman" w:hAnsi="Times New Roman"/>
          <w:sz w:val="28"/>
          <w:szCs w:val="28"/>
        </w:rPr>
        <w:t>Власова Тамара Петровна, Свистун Татьяна Григорьевна, Черкашин Игорь Германович, Черкашина Любовь Андреевна, Иванков Александр Васильевич, Иванкова Татьяна Вячеславовна, Крикун Василий Алексеевич, Крикун Татьяна Михайловна, Макеев Сергей Анатольевич, Макеев Наталья Федоровна</w:t>
      </w:r>
      <w:r w:rsidR="00DD3F2C">
        <w:rPr>
          <w:rFonts w:ascii="Times New Roman" w:hAnsi="Times New Roman"/>
          <w:sz w:val="28"/>
          <w:szCs w:val="28"/>
        </w:rPr>
        <w:t xml:space="preserve">. </w:t>
      </w:r>
    </w:p>
    <w:p w:rsidR="00DD3F2C" w:rsidRDefault="00DD3F2C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F2C">
        <w:rPr>
          <w:rFonts w:ascii="Times New Roman" w:hAnsi="Times New Roman"/>
          <w:sz w:val="28"/>
          <w:szCs w:val="28"/>
        </w:rPr>
        <w:t>2</w:t>
      </w:r>
      <w:proofErr w:type="gramEnd"/>
      <w:r w:rsidR="00DD3F2C">
        <w:rPr>
          <w:rFonts w:ascii="Times New Roman" w:hAnsi="Times New Roman"/>
          <w:sz w:val="28"/>
          <w:szCs w:val="28"/>
        </w:rPr>
        <w:t> 491 822,00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DD3F2C">
        <w:rPr>
          <w:rFonts w:ascii="Times New Roman" w:hAnsi="Times New Roman"/>
          <w:sz w:val="28"/>
          <w:szCs w:val="28"/>
        </w:rPr>
        <w:t>124</w:t>
      </w:r>
      <w:proofErr w:type="gramEnd"/>
      <w:r w:rsidR="00DD3F2C">
        <w:rPr>
          <w:rFonts w:ascii="Times New Roman" w:hAnsi="Times New Roman"/>
          <w:sz w:val="28"/>
          <w:szCs w:val="28"/>
        </w:rPr>
        <w:t> 591,10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бюджета: </w:t>
      </w:r>
      <w:r w:rsidR="00DD3F2C">
        <w:rPr>
          <w:rFonts w:ascii="Times New Roman" w:hAnsi="Times New Roman"/>
          <w:sz w:val="28"/>
          <w:szCs w:val="28"/>
        </w:rPr>
        <w:t>2 367 230,90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платежей:   </w:t>
      </w:r>
      <w:proofErr w:type="gramEnd"/>
      <w:r w:rsidR="000D1040">
        <w:rPr>
          <w:rFonts w:ascii="Times New Roman" w:hAnsi="Times New Roman"/>
          <w:sz w:val="28"/>
          <w:szCs w:val="28"/>
        </w:rPr>
        <w:t>нет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600FC1" w:rsidRDefault="00600FC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</w:t>
      </w:r>
    </w:p>
    <w:p w:rsidR="00157E89" w:rsidRDefault="00157E89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граждан инициативной группы.</w:t>
      </w:r>
    </w:p>
    <w:p w:rsidR="000D1040" w:rsidRDefault="000D1040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в поддержку инициативного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F2C" w:rsidRDefault="00DD3F2C" w:rsidP="00DD3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DD3F2C" w:rsidRDefault="00DD3F2C" w:rsidP="00DD3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DD3F2C" w:rsidRDefault="00DD3F2C" w:rsidP="00DD3F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DD3F2C" w:rsidRDefault="00DD3F2C" w:rsidP="00DD3F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DD3F2C" w:rsidRDefault="00DD3F2C" w:rsidP="00DD3F2C">
      <w:pPr>
        <w:rPr>
          <w:rFonts w:ascii="Times New Roman" w:hAnsi="Times New Roman" w:cs="Times New Roman"/>
          <w:sz w:val="28"/>
          <w:szCs w:val="28"/>
        </w:rPr>
      </w:pPr>
    </w:p>
    <w:p w:rsidR="00DD3F2C" w:rsidRDefault="00DD3F2C" w:rsidP="00DD3F2C">
      <w:pPr>
        <w:rPr>
          <w:rFonts w:ascii="Times New Roman" w:hAnsi="Times New Roman" w:cs="Times New Roman"/>
          <w:sz w:val="28"/>
          <w:szCs w:val="28"/>
        </w:rPr>
      </w:pPr>
    </w:p>
    <w:p w:rsidR="00DD3F2C" w:rsidRPr="00613CF3" w:rsidRDefault="00DD3F2C" w:rsidP="00DD3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2022 года</w:t>
      </w:r>
    </w:p>
    <w:p w:rsidR="00613CF3" w:rsidRPr="00613CF3" w:rsidRDefault="00613CF3" w:rsidP="00DD3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05F6D"/>
    <w:rsid w:val="000D1040"/>
    <w:rsid w:val="00153BCE"/>
    <w:rsid w:val="00157E89"/>
    <w:rsid w:val="00173B57"/>
    <w:rsid w:val="001C27F2"/>
    <w:rsid w:val="00261226"/>
    <w:rsid w:val="002D5B9A"/>
    <w:rsid w:val="004E0040"/>
    <w:rsid w:val="00600FC1"/>
    <w:rsid w:val="00613CF3"/>
    <w:rsid w:val="0074177D"/>
    <w:rsid w:val="00780F39"/>
    <w:rsid w:val="00792F81"/>
    <w:rsid w:val="00817538"/>
    <w:rsid w:val="0084136E"/>
    <w:rsid w:val="00940C00"/>
    <w:rsid w:val="00A405C2"/>
    <w:rsid w:val="00A54B76"/>
    <w:rsid w:val="00AB7AD7"/>
    <w:rsid w:val="00C94F9A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D51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7</cp:revision>
  <dcterms:created xsi:type="dcterms:W3CDTF">2021-09-02T12:04:00Z</dcterms:created>
  <dcterms:modified xsi:type="dcterms:W3CDTF">2022-08-30T07:01:00Z</dcterms:modified>
</cp:coreProperties>
</file>